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480" w:firstLineChars="1400"/>
        <w:rPr>
          <w:rFonts w:hint="eastAsia" w:ascii="方正仿宋_GBK" w:hAnsi="方正仿宋_GBK" w:eastAsia="方正仿宋_GBK" w:cs="方正仿宋_GBK"/>
          <w:sz w:val="32"/>
          <w:szCs w:val="40"/>
        </w:rPr>
      </w:pPr>
    </w:p>
    <w:p>
      <w:pPr>
        <w:pStyle w:val="2"/>
        <w:ind w:firstLine="4480" w:firstLineChars="1400"/>
        <w:rPr>
          <w:rFonts w:hint="eastAsia" w:ascii="方正仿宋_GBK" w:hAnsi="方正仿宋_GBK" w:eastAsia="方正仿宋_GBK" w:cs="方正仿宋_GBK"/>
          <w:sz w:val="32"/>
          <w:szCs w:val="40"/>
        </w:rPr>
      </w:pPr>
    </w:p>
    <w:p>
      <w:pPr>
        <w:widowControl/>
        <w:jc w:val="lef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:</w:t>
      </w:r>
    </w:p>
    <w:p>
      <w:pPr>
        <w:ind w:right="-395" w:rightChars="-188"/>
        <w:jc w:val="center"/>
        <w:rPr>
          <w:rFonts w:ascii="方正小标宋简体" w:eastAsia="方正小标宋简体"/>
          <w:color w:val="000000"/>
          <w:sz w:val="40"/>
        </w:rPr>
      </w:pPr>
      <w:r>
        <w:rPr>
          <w:rFonts w:hint="eastAsia" w:ascii="方正小标宋简体" w:eastAsia="方正小标宋简体"/>
          <w:color w:val="000000"/>
          <w:sz w:val="40"/>
          <w:lang w:eastAsia="zh-CN"/>
        </w:rPr>
        <w:t>四川电子机械职业技术学院</w:t>
      </w:r>
      <w:r>
        <w:rPr>
          <w:rFonts w:hint="eastAsia" w:ascii="方正小标宋简体" w:eastAsia="方正小标宋简体"/>
          <w:color w:val="000000"/>
          <w:sz w:val="40"/>
          <w:lang w:val="en-US" w:eastAsia="zh-CN"/>
        </w:rPr>
        <w:t>2020级新生</w:t>
      </w:r>
      <w:r>
        <w:rPr>
          <w:rFonts w:hint="eastAsia" w:ascii="方正小标宋简体" w:eastAsia="方正小标宋简体"/>
          <w:color w:val="000000"/>
          <w:sz w:val="40"/>
        </w:rPr>
        <w:t>健康卡</w:t>
      </w:r>
    </w:p>
    <w:tbl>
      <w:tblPr>
        <w:tblStyle w:val="3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790"/>
        <w:gridCol w:w="258"/>
        <w:gridCol w:w="687"/>
        <w:gridCol w:w="139"/>
        <w:gridCol w:w="709"/>
        <w:gridCol w:w="854"/>
        <w:gridCol w:w="160"/>
        <w:gridCol w:w="1001"/>
        <w:gridCol w:w="128"/>
        <w:gridCol w:w="725"/>
        <w:gridCol w:w="140"/>
        <w:gridCol w:w="424"/>
        <w:gridCol w:w="568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本人姓名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录取通知书编号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录取专业</w:t>
            </w: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42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76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本人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开学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14天身体状况</w:t>
            </w:r>
          </w:p>
        </w:tc>
        <w:tc>
          <w:tcPr>
            <w:tcW w:w="68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健康（）发热（）乏力（）干咳（）呼吸不畅（）其他情况简要描述：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5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本人返校前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14天体温测试情况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3.  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7.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5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12.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14.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共同居住的家庭成员身体健康状况</w:t>
            </w:r>
          </w:p>
        </w:tc>
        <w:tc>
          <w:tcPr>
            <w:tcW w:w="68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健康（）发热（）乏力（）干咳（）呼吸不畅（）其他情况简要描述: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※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本人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开学前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14天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是否去过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境外和高中风险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区</w:t>
            </w:r>
          </w:p>
        </w:tc>
        <w:tc>
          <w:tcPr>
            <w:tcW w:w="40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是（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否（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※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本人是否接触过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境外和高中风险区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人员</w:t>
            </w:r>
          </w:p>
        </w:tc>
        <w:tc>
          <w:tcPr>
            <w:tcW w:w="40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是（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否（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※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本人是否与确诊病例或疑似病例有接触</w:t>
            </w:r>
          </w:p>
        </w:tc>
        <w:tc>
          <w:tcPr>
            <w:tcW w:w="40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是（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否（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※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是否被当地疾控部门或社区要求隔离</w:t>
            </w:r>
          </w:p>
        </w:tc>
        <w:tc>
          <w:tcPr>
            <w:tcW w:w="40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是（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否（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本人签字</w:t>
            </w:r>
          </w:p>
        </w:tc>
        <w:tc>
          <w:tcPr>
            <w:tcW w:w="28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学生家长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（监护人）签字</w:t>
            </w:r>
          </w:p>
        </w:tc>
        <w:tc>
          <w:tcPr>
            <w:tcW w:w="2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若本人被当地社区或疾控部门要求隔离，现是否达到解除隔离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观察条件</w:t>
            </w:r>
          </w:p>
        </w:tc>
        <w:tc>
          <w:tcPr>
            <w:tcW w:w="68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已达到解除隔离条件（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）未达到解除隔离条件（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2272" w:firstLineChars="947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2272" w:firstLineChars="947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当地社区签字（盖章）：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3480" w:firstLineChars="1450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（标※号内容填写“否”的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  <w:lang w:eastAsia="zh-CN"/>
              </w:rPr>
              <w:t>学生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，本栏不填写、不签章）</w:t>
            </w:r>
          </w:p>
        </w:tc>
      </w:tr>
    </w:tbl>
    <w:p>
      <w:pPr>
        <w:spacing w:line="260" w:lineRule="exact"/>
        <w:ind w:left="948" w:hanging="948" w:hangingChars="395"/>
        <w:rPr>
          <w:rFonts w:hint="eastAsia" w:ascii="仿宋_GB2312" w:eastAsia="仿宋_GB2312"/>
          <w:color w:val="000000"/>
          <w:sz w:val="24"/>
        </w:rPr>
      </w:pPr>
    </w:p>
    <w:p>
      <w:pPr>
        <w:spacing w:line="260" w:lineRule="exact"/>
        <w:ind w:left="948" w:hanging="948" w:hangingChars="395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备注：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1.</w:t>
      </w:r>
      <w:r>
        <w:rPr>
          <w:rFonts w:hint="eastAsia" w:ascii="仿宋_GB2312" w:eastAsia="仿宋_GB2312"/>
          <w:color w:val="000000"/>
          <w:sz w:val="24"/>
        </w:rPr>
        <w:t>绵阳市各级各类学校教职员工和就读学生应如实填写健康卡，</w:t>
      </w:r>
      <w:r>
        <w:rPr>
          <w:rFonts w:hint="eastAsia" w:ascii="仿宋_GB2312" w:eastAsia="仿宋_GB2312"/>
          <w:color w:val="000000"/>
          <w:sz w:val="24"/>
          <w:lang w:eastAsia="zh-CN"/>
        </w:rPr>
        <w:t>报到时</w:t>
      </w:r>
      <w:r>
        <w:rPr>
          <w:rFonts w:hint="eastAsia" w:ascii="仿宋_GB2312" w:eastAsia="仿宋_GB2312"/>
          <w:color w:val="000000"/>
          <w:sz w:val="24"/>
        </w:rPr>
        <w:t>交</w:t>
      </w:r>
      <w:r>
        <w:rPr>
          <w:rFonts w:hint="eastAsia" w:ascii="仿宋_GB2312" w:eastAsia="仿宋_GB2312"/>
          <w:color w:val="000000"/>
          <w:sz w:val="24"/>
          <w:lang w:eastAsia="zh-CN"/>
        </w:rPr>
        <w:t>辅导员处</w:t>
      </w:r>
      <w:r>
        <w:rPr>
          <w:rFonts w:hint="eastAsia" w:ascii="仿宋_GB2312" w:eastAsia="仿宋_GB2312"/>
          <w:color w:val="000000"/>
          <w:sz w:val="24"/>
        </w:rPr>
        <w:t>。</w:t>
      </w:r>
    </w:p>
    <w:p>
      <w:pPr>
        <w:spacing w:line="260" w:lineRule="exact"/>
        <w:ind w:firstLine="748" w:firstLineChars="312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  <w:lang w:val="en-US" w:eastAsia="zh-CN"/>
        </w:rPr>
        <w:t>2.</w:t>
      </w:r>
      <w:r>
        <w:rPr>
          <w:rFonts w:hint="eastAsia" w:ascii="仿宋_GB2312" w:eastAsia="仿宋_GB2312"/>
          <w:color w:val="000000"/>
          <w:sz w:val="24"/>
        </w:rPr>
        <w:t>健康卡应由本人（家长或监护人）签字确认。</w:t>
      </w:r>
    </w:p>
    <w:p>
      <w:pPr>
        <w:spacing w:line="260" w:lineRule="exact"/>
        <w:ind w:firstLine="748" w:firstLineChars="312"/>
        <w:rPr>
          <w:rFonts w:hint="eastAsia" w:ascii="方正仿宋_GBK" w:hAnsi="方正仿宋_GBK" w:eastAsia="方正仿宋_GBK" w:cs="方正仿宋_GBK"/>
          <w:sz w:val="32"/>
          <w:szCs w:val="40"/>
        </w:rPr>
      </w:pPr>
      <w:r>
        <w:rPr>
          <w:rFonts w:hint="eastAsia" w:ascii="仿宋_GB2312" w:eastAsia="仿宋_GB2312"/>
          <w:b w:val="0"/>
          <w:bCs w:val="0"/>
          <w:color w:val="000000"/>
          <w:sz w:val="24"/>
          <w:lang w:val="en-US" w:eastAsia="zh-CN"/>
        </w:rPr>
        <w:t>3.标有</w:t>
      </w:r>
      <w:r>
        <w:rPr>
          <w:rFonts w:hint="eastAsia" w:ascii="仿宋_GB2312" w:eastAsia="仿宋_GB2312"/>
          <w:b w:val="0"/>
          <w:bCs w:val="0"/>
          <w:color w:val="000000"/>
          <w:sz w:val="24"/>
          <w:szCs w:val="24"/>
        </w:rPr>
        <w:t>※</w:t>
      </w:r>
      <w:r>
        <w:rPr>
          <w:rFonts w:hint="eastAsia" w:ascii="仿宋_GB2312" w:eastAsia="仿宋_GB2312"/>
          <w:b w:val="0"/>
          <w:bCs w:val="0"/>
          <w:color w:val="000000"/>
          <w:sz w:val="24"/>
          <w:szCs w:val="24"/>
          <w:lang w:val="en-US" w:eastAsia="zh-CN"/>
        </w:rPr>
        <w:t>号内容填“是”的师生员工</w:t>
      </w:r>
      <w:r>
        <w:rPr>
          <w:rFonts w:hint="eastAsia" w:ascii="仿宋_GB2312" w:eastAsia="仿宋_GB2312"/>
          <w:b w:val="0"/>
          <w:bCs w:val="0"/>
          <w:color w:val="000000"/>
          <w:spacing w:val="-4"/>
          <w:sz w:val="24"/>
        </w:rPr>
        <w:t>，必须经当地社区签字（盖章）审定。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275A3"/>
    <w:rsid w:val="36E2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qFormat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2020-08-23T01:33:00Z</dcterms:created>
  <dc:creator>admin</dc:creator>
  <cp:lastModifiedBy>admin</cp:lastModifiedBy>
  <dcterms:modified xsi:type="dcterms:W3CDTF">2020-08-23T01:33:52Z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